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4" w:type="dxa"/>
        <w:jc w:val="center"/>
        <w:tblLook w:val="01E0" w:firstRow="1" w:lastRow="1" w:firstColumn="1" w:lastColumn="1" w:noHBand="0" w:noVBand="0"/>
      </w:tblPr>
      <w:tblGrid>
        <w:gridCol w:w="9644"/>
      </w:tblGrid>
      <w:tr w:rsidR="00463E94" w:rsidTr="00983376">
        <w:trPr>
          <w:trHeight w:val="1523"/>
          <w:jc w:val="center"/>
        </w:trPr>
        <w:tc>
          <w:tcPr>
            <w:tcW w:w="9644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983376">
        <w:trPr>
          <w:trHeight w:val="330"/>
          <w:jc w:val="center"/>
        </w:trPr>
        <w:tc>
          <w:tcPr>
            <w:tcW w:w="9644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983376">
        <w:trPr>
          <w:trHeight w:val="330"/>
          <w:jc w:val="center"/>
        </w:trPr>
        <w:tc>
          <w:tcPr>
            <w:tcW w:w="9644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RPr="00983376" w:rsidTr="00983376">
        <w:trPr>
          <w:trHeight w:val="258"/>
          <w:jc w:val="center"/>
        </w:trPr>
        <w:tc>
          <w:tcPr>
            <w:tcW w:w="9644" w:type="dxa"/>
            <w:hideMark/>
          </w:tcPr>
          <w:p w:rsidR="00983376" w:rsidRDefault="00463E94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98337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66039</wp:posOffset>
                      </wp:positionV>
                      <wp:extent cx="6105525" cy="28575"/>
                      <wp:effectExtent l="0" t="19050" r="47625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055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69720D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5.2pt" to="47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463E94" w:rsidRPr="00983376" w:rsidRDefault="00463E94" w:rsidP="00983376">
            <w:pPr>
              <w:jc w:val="center"/>
              <w:rPr>
                <w:sz w:val="8"/>
                <w:szCs w:val="8"/>
              </w:rPr>
            </w:pPr>
          </w:p>
        </w:tc>
      </w:tr>
    </w:tbl>
    <w:p w:rsidR="00463E94" w:rsidRDefault="00463E94" w:rsidP="00463E94">
      <w:pPr>
        <w:suppressAutoHyphens/>
        <w:jc w:val="center"/>
        <w:rPr>
          <w:b/>
          <w:szCs w:val="28"/>
        </w:rPr>
      </w:pPr>
    </w:p>
    <w:p w:rsidR="00463E94" w:rsidRDefault="00463E94" w:rsidP="00463E94">
      <w:pPr>
        <w:suppressAutoHyphens/>
        <w:jc w:val="center"/>
        <w:rPr>
          <w:szCs w:val="28"/>
        </w:rPr>
      </w:pPr>
      <w:r>
        <w:rPr>
          <w:b/>
          <w:sz w:val="36"/>
          <w:szCs w:val="36"/>
        </w:rPr>
        <w:t>РЕШЕНИЕ</w:t>
      </w:r>
    </w:p>
    <w:p w:rsidR="00983376" w:rsidRPr="00983376" w:rsidRDefault="00983376" w:rsidP="00463E94">
      <w:pPr>
        <w:suppressAutoHyphens/>
        <w:jc w:val="center"/>
        <w:rPr>
          <w:szCs w:val="28"/>
        </w:rPr>
      </w:pPr>
    </w:p>
    <w:p w:rsidR="0058242D" w:rsidRDefault="0058242D" w:rsidP="00382700">
      <w:pPr>
        <w:jc w:val="center"/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463E9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F81C6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F17FB5">
              <w:rPr>
                <w:sz w:val="24"/>
                <w:szCs w:val="28"/>
              </w:rPr>
              <w:t xml:space="preserve">30.01.2019 </w:t>
            </w:r>
            <w:r w:rsidR="00CC05F1">
              <w:rPr>
                <w:sz w:val="24"/>
                <w:szCs w:val="28"/>
              </w:rPr>
              <w:t xml:space="preserve">№ </w:t>
            </w:r>
            <w:r w:rsidR="00F17FB5">
              <w:rPr>
                <w:sz w:val="24"/>
                <w:szCs w:val="28"/>
              </w:rPr>
              <w:t>351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463E9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F17FB5" w:rsidP="001A6D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463E9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463E94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463E94">
              <w:rPr>
                <w:bCs/>
                <w:szCs w:val="28"/>
              </w:rPr>
              <w:t>я</w:t>
            </w:r>
            <w:r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 04.10.2017 № 19-р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 xml:space="preserve">Рассмотрев проект решения Городской Думы Петропавловск-Камчатского городского округа о внесении </w:t>
      </w:r>
      <w:r w:rsidR="00D8549E" w:rsidRPr="007624C4">
        <w:rPr>
          <w:szCs w:val="28"/>
        </w:rPr>
        <w:t>изменени</w:t>
      </w:r>
      <w:r w:rsidR="00463E94">
        <w:rPr>
          <w:szCs w:val="28"/>
        </w:rPr>
        <w:t>я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535B30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 xml:space="preserve">, внесенный председателем Городской Думы Петропавловск-Камчатского городского округа </w:t>
      </w:r>
      <w:r w:rsidR="00535B30">
        <w:rPr>
          <w:szCs w:val="28"/>
        </w:rPr>
        <w:br/>
      </w:r>
      <w:r w:rsidRPr="007624C4">
        <w:rPr>
          <w:szCs w:val="28"/>
        </w:rPr>
        <w:t xml:space="preserve">Монаховой Г.В.,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Камчатского края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 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Pr="007624C4">
        <w:rPr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67D5A" w:rsidRPr="00596C6D" w:rsidRDefault="00167D5A" w:rsidP="00167D5A">
      <w:pPr>
        <w:ind w:firstLine="709"/>
        <w:jc w:val="both"/>
        <w:rPr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>в решение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Pr="00167D5A">
        <w:rPr>
          <w:szCs w:val="28"/>
        </w:rPr>
        <w:t>изменени</w:t>
      </w:r>
      <w:r w:rsidR="00463E94">
        <w:rPr>
          <w:szCs w:val="28"/>
        </w:rPr>
        <w:t>е,</w:t>
      </w:r>
      <w:r w:rsidR="00596C6D">
        <w:rPr>
          <w:szCs w:val="28"/>
        </w:rPr>
        <w:t xml:space="preserve"> изложив пункт 1 в следующей редакции:</w:t>
      </w:r>
    </w:p>
    <w:p w:rsidR="001309D2" w:rsidRDefault="000E49D1" w:rsidP="001309D2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1309D2">
        <w:rPr>
          <w:szCs w:val="28"/>
        </w:rPr>
        <w:t xml:space="preserve">1. Делегировать следующих депутатов Городской Думы Петропавловск-Камчатского городского округа (далее - депутат) в составы: </w:t>
      </w:r>
    </w:p>
    <w:p w:rsidR="001309D2" w:rsidRDefault="001309D2" w:rsidP="001309D2">
      <w:pPr>
        <w:ind w:firstLine="709"/>
        <w:rPr>
          <w:szCs w:val="28"/>
        </w:rPr>
      </w:pPr>
      <w:r>
        <w:rPr>
          <w:szCs w:val="28"/>
        </w:rPr>
        <w:lastRenderedPageBreak/>
        <w:t>1) комиссий:</w:t>
      </w:r>
    </w:p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 xml:space="preserve">- бюджетной комиссии при администрации Петропавловск-Камчатского городского округа: </w:t>
      </w:r>
    </w:p>
    <w:tbl>
      <w:tblPr>
        <w:tblStyle w:val="10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10"/>
        <w:gridCol w:w="6828"/>
      </w:tblGrid>
      <w:tr w:rsidR="001309D2" w:rsidTr="001309D2">
        <w:trPr>
          <w:trHeight w:val="332"/>
        </w:trPr>
        <w:tc>
          <w:tcPr>
            <w:tcW w:w="2501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28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3;</w:t>
            </w:r>
          </w:p>
        </w:tc>
      </w:tr>
      <w:tr w:rsidR="001309D2" w:rsidTr="001309D2">
        <w:trPr>
          <w:trHeight w:val="348"/>
        </w:trPr>
        <w:tc>
          <w:tcPr>
            <w:tcW w:w="2501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28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  <w:tr w:rsidR="001309D2" w:rsidTr="001309D2">
        <w:trPr>
          <w:trHeight w:val="332"/>
        </w:trPr>
        <w:tc>
          <w:tcPr>
            <w:tcW w:w="2501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28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2;</w:t>
            </w:r>
          </w:p>
        </w:tc>
      </w:tr>
      <w:tr w:rsidR="001309D2" w:rsidTr="001309D2">
        <w:trPr>
          <w:trHeight w:val="681"/>
        </w:trPr>
        <w:tc>
          <w:tcPr>
            <w:tcW w:w="2501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Монахову Г.В.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28" w:type="dxa"/>
            <w:hideMark/>
          </w:tcPr>
          <w:p w:rsidR="001309D2" w:rsidRDefault="001309D2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межведомственной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комиссии по профилактике правонарушений </w:t>
      </w:r>
      <w:r>
        <w:rPr>
          <w:szCs w:val="28"/>
        </w:rPr>
        <w:br/>
        <w:t xml:space="preserve">и гармонизации межнациональных отношений в Петропавловск-Камчатском городском округе: 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310"/>
        <w:gridCol w:w="6687"/>
      </w:tblGrid>
      <w:tr w:rsidR="001309D2" w:rsidTr="001309D2">
        <w:tc>
          <w:tcPr>
            <w:tcW w:w="2801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  <w:tr w:rsidR="001309D2" w:rsidTr="001309D2">
        <w:tc>
          <w:tcPr>
            <w:tcW w:w="2801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Гусейнова Р.В. оглы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1309D2" w:rsidRDefault="001309D2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c>
          <w:tcPr>
            <w:tcW w:w="2801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1309D2" w:rsidRDefault="001309D2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345"/>
        <w:gridCol w:w="6695"/>
      </w:tblGrid>
      <w:tr w:rsidR="001309D2" w:rsidTr="001309D2">
        <w:tc>
          <w:tcPr>
            <w:tcW w:w="2800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ind w:firstLine="3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1309D2" w:rsidRDefault="001309D2">
            <w:pPr>
              <w:ind w:right="-114" w:firstLine="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c>
          <w:tcPr>
            <w:tcW w:w="2800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ind w:firstLine="3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1309D2" w:rsidRDefault="001309D2">
            <w:pPr>
              <w:ind w:right="-114" w:firstLine="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c>
          <w:tcPr>
            <w:tcW w:w="2800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Наумова А.Б.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ind w:firstLine="3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1309D2" w:rsidRDefault="001309D2">
            <w:pPr>
              <w:ind w:right="-114" w:firstLine="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309D2" w:rsidRDefault="001309D2" w:rsidP="001309D2">
      <w:pPr>
        <w:ind w:firstLine="709"/>
        <w:rPr>
          <w:szCs w:val="28"/>
        </w:rPr>
      </w:pPr>
      <w:r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10"/>
        <w:gridCol w:w="6707"/>
      </w:tblGrid>
      <w:tr w:rsidR="001309D2" w:rsidTr="001309D2">
        <w:tc>
          <w:tcPr>
            <w:tcW w:w="2800" w:type="dxa"/>
            <w:hideMark/>
          </w:tcPr>
          <w:p w:rsidR="001309D2" w:rsidRDefault="001309D2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  <w:tr w:rsidR="001309D2" w:rsidTr="001309D2">
        <w:tc>
          <w:tcPr>
            <w:tcW w:w="2800" w:type="dxa"/>
            <w:hideMark/>
          </w:tcPr>
          <w:p w:rsidR="001309D2" w:rsidRDefault="001309D2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10"/>
        <w:gridCol w:w="6723"/>
      </w:tblGrid>
      <w:tr w:rsidR="001309D2" w:rsidTr="001309D2">
        <w:tc>
          <w:tcPr>
            <w:tcW w:w="2801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Кнерика В.А.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1309D2" w:rsidRDefault="001309D2">
            <w:pPr>
              <w:ind w:right="-114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8;</w:t>
            </w:r>
          </w:p>
        </w:tc>
      </w:tr>
      <w:tr w:rsidR="001309D2" w:rsidTr="001309D2">
        <w:tc>
          <w:tcPr>
            <w:tcW w:w="2801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1309D2" w:rsidRDefault="001309D2">
            <w:pPr>
              <w:ind w:right="-114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c>
          <w:tcPr>
            <w:tcW w:w="2801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1309D2" w:rsidRDefault="001309D2">
            <w:pPr>
              <w:ind w:right="-114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310"/>
        <w:gridCol w:w="6703"/>
      </w:tblGrid>
      <w:tr w:rsidR="007178BE" w:rsidTr="001309D2">
        <w:tc>
          <w:tcPr>
            <w:tcW w:w="2800" w:type="dxa"/>
          </w:tcPr>
          <w:p w:rsidR="007178BE" w:rsidRPr="00F17FB5" w:rsidRDefault="007178BE" w:rsidP="00F17FB5">
            <w:pPr>
              <w:ind w:hanging="105"/>
              <w:jc w:val="both"/>
              <w:rPr>
                <w:szCs w:val="28"/>
              </w:rPr>
            </w:pPr>
            <w:r w:rsidRPr="00F17FB5">
              <w:t>Богданову Е.В.</w:t>
            </w:r>
          </w:p>
        </w:tc>
        <w:tc>
          <w:tcPr>
            <w:tcW w:w="310" w:type="dxa"/>
          </w:tcPr>
          <w:p w:rsidR="007178BE" w:rsidRPr="00F17FB5" w:rsidRDefault="002F17FE" w:rsidP="00F17FB5">
            <w:pPr>
              <w:jc w:val="both"/>
              <w:rPr>
                <w:szCs w:val="28"/>
              </w:rPr>
            </w:pPr>
            <w:r w:rsidRPr="00F17FB5">
              <w:rPr>
                <w:szCs w:val="28"/>
              </w:rPr>
              <w:t>-</w:t>
            </w:r>
          </w:p>
        </w:tc>
        <w:tc>
          <w:tcPr>
            <w:tcW w:w="7311" w:type="dxa"/>
          </w:tcPr>
          <w:p w:rsidR="007178BE" w:rsidRPr="00F17FB5" w:rsidRDefault="007178BE" w:rsidP="00983376">
            <w:pPr>
              <w:ind w:right="-114" w:firstLine="8"/>
              <w:jc w:val="both"/>
              <w:rPr>
                <w:szCs w:val="28"/>
              </w:rPr>
            </w:pPr>
            <w:r w:rsidRPr="00983376">
              <w:rPr>
                <w:szCs w:val="28"/>
              </w:rPr>
              <w:t xml:space="preserve">депутата по единому муниципальному </w:t>
            </w:r>
            <w:r w:rsidR="00983376" w:rsidRPr="00983376">
              <w:rPr>
                <w:szCs w:val="28"/>
              </w:rPr>
              <w:t>и</w:t>
            </w:r>
            <w:r w:rsidRPr="00983376">
              <w:rPr>
                <w:szCs w:val="28"/>
              </w:rPr>
              <w:t>збирательному округу;</w:t>
            </w:r>
          </w:p>
        </w:tc>
      </w:tr>
      <w:tr w:rsidR="001309D2" w:rsidTr="001309D2">
        <w:tc>
          <w:tcPr>
            <w:tcW w:w="2800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Кнерика В.А.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1309D2" w:rsidRDefault="001309D2" w:rsidP="00983376">
            <w:pPr>
              <w:ind w:right="-114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8;</w:t>
            </w:r>
          </w:p>
        </w:tc>
      </w:tr>
      <w:tr w:rsidR="001309D2" w:rsidTr="001309D2">
        <w:tc>
          <w:tcPr>
            <w:tcW w:w="2800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1309D2" w:rsidRDefault="001309D2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c>
          <w:tcPr>
            <w:tcW w:w="2800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1309D2" w:rsidRDefault="001309D2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c>
          <w:tcPr>
            <w:tcW w:w="2800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комиссии по рассмотрению тарифов на услуги и работы муниципальных предприятий и учреждений в Петропавловск-Камчатского городском округе: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310"/>
        <w:gridCol w:w="6706"/>
      </w:tblGrid>
      <w:tr w:rsidR="001309D2" w:rsidTr="001309D2">
        <w:tc>
          <w:tcPr>
            <w:tcW w:w="2800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Березенко А.В.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1309D2" w:rsidRDefault="001309D2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c>
          <w:tcPr>
            <w:tcW w:w="2800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комиссии по обследованию жилых помещений: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310"/>
        <w:gridCol w:w="6699"/>
      </w:tblGrid>
      <w:tr w:rsidR="00F257E1" w:rsidTr="001309D2">
        <w:tc>
          <w:tcPr>
            <w:tcW w:w="2801" w:type="dxa"/>
          </w:tcPr>
          <w:p w:rsidR="00F257E1" w:rsidRPr="00F17FB5" w:rsidRDefault="00F257E1" w:rsidP="00F257E1">
            <w:pPr>
              <w:ind w:hanging="105"/>
              <w:rPr>
                <w:szCs w:val="28"/>
              </w:rPr>
            </w:pPr>
            <w:r w:rsidRPr="00F17FB5">
              <w:t>Богданову Е.В.</w:t>
            </w:r>
          </w:p>
        </w:tc>
        <w:tc>
          <w:tcPr>
            <w:tcW w:w="310" w:type="dxa"/>
          </w:tcPr>
          <w:p w:rsidR="00F257E1" w:rsidRPr="00F17FB5" w:rsidRDefault="002F17FE">
            <w:pPr>
              <w:rPr>
                <w:szCs w:val="28"/>
              </w:rPr>
            </w:pPr>
            <w:r w:rsidRPr="00F17FB5">
              <w:rPr>
                <w:szCs w:val="28"/>
              </w:rPr>
              <w:t>-</w:t>
            </w:r>
          </w:p>
        </w:tc>
        <w:tc>
          <w:tcPr>
            <w:tcW w:w="7310" w:type="dxa"/>
          </w:tcPr>
          <w:p w:rsidR="00F257E1" w:rsidRPr="00F17FB5" w:rsidRDefault="00F257E1" w:rsidP="00983376">
            <w:pPr>
              <w:ind w:right="-114" w:firstLine="8"/>
              <w:jc w:val="both"/>
              <w:rPr>
                <w:szCs w:val="28"/>
              </w:rPr>
            </w:pPr>
            <w:r w:rsidRPr="00983376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c>
          <w:tcPr>
            <w:tcW w:w="2801" w:type="dxa"/>
            <w:hideMark/>
          </w:tcPr>
          <w:p w:rsidR="001309D2" w:rsidRPr="00F17FB5" w:rsidRDefault="001309D2">
            <w:pPr>
              <w:ind w:hanging="105"/>
              <w:rPr>
                <w:szCs w:val="28"/>
              </w:rPr>
            </w:pPr>
            <w:r w:rsidRPr="00F17FB5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1309D2" w:rsidRPr="00F17FB5" w:rsidRDefault="001309D2">
            <w:pPr>
              <w:rPr>
                <w:szCs w:val="28"/>
              </w:rPr>
            </w:pPr>
            <w:r w:rsidRPr="00F17FB5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1309D2" w:rsidRPr="00F17FB5" w:rsidRDefault="001309D2" w:rsidP="00983376">
            <w:pPr>
              <w:ind w:right="-114" w:firstLine="8"/>
              <w:jc w:val="both"/>
              <w:rPr>
                <w:szCs w:val="28"/>
              </w:rPr>
            </w:pPr>
            <w:r w:rsidRPr="00F17FB5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комиссии по обследованию жилых помещений, приобретаемых</w:t>
      </w:r>
      <w:r>
        <w:rPr>
          <w:szCs w:val="28"/>
        </w:rPr>
        <w:br/>
        <w:t>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344"/>
        <w:gridCol w:w="6657"/>
      </w:tblGrid>
      <w:tr w:rsidR="001309D2" w:rsidTr="001309D2">
        <w:tc>
          <w:tcPr>
            <w:tcW w:w="2801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1309D2" w:rsidRDefault="001309D2" w:rsidP="00983376">
            <w:pPr>
              <w:ind w:left="-109"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  <w:tr w:rsidR="001309D2" w:rsidTr="001309D2">
        <w:tc>
          <w:tcPr>
            <w:tcW w:w="2801" w:type="dxa"/>
            <w:hideMark/>
          </w:tcPr>
          <w:p w:rsidR="001309D2" w:rsidRDefault="001309D2">
            <w:pPr>
              <w:ind w:right="-1" w:hanging="105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ind w:right="-1" w:firstLine="34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1309D2" w:rsidRDefault="001309D2" w:rsidP="00983376">
            <w:pPr>
              <w:ind w:left="-109"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309D2" w:rsidRDefault="00983376" w:rsidP="001309D2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309D2">
        <w:rPr>
          <w:szCs w:val="28"/>
        </w:rPr>
        <w:t xml:space="preserve">- комиссии по вопросам сохранения, использования и популяризации объектов культурного наследия (памятников истории и культуры), находящихся </w:t>
      </w:r>
      <w:r w:rsidR="001309D2">
        <w:rPr>
          <w:szCs w:val="28"/>
        </w:rPr>
        <w:br/>
        <w:t>в собственности Петропавловск-Камчатского городского округа: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310"/>
        <w:gridCol w:w="6680"/>
      </w:tblGrid>
      <w:tr w:rsidR="001309D2" w:rsidTr="001309D2">
        <w:tc>
          <w:tcPr>
            <w:tcW w:w="2801" w:type="dxa"/>
            <w:hideMark/>
          </w:tcPr>
          <w:p w:rsidR="001309D2" w:rsidRDefault="001309D2">
            <w:pPr>
              <w:ind w:right="-1" w:hanging="105"/>
              <w:rPr>
                <w:szCs w:val="28"/>
              </w:rPr>
            </w:pPr>
            <w:r>
              <w:rPr>
                <w:szCs w:val="28"/>
              </w:rPr>
              <w:t>Березенко А.В.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1309D2" w:rsidRDefault="001309D2" w:rsidP="00983376">
            <w:pPr>
              <w:ind w:left="-109"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c>
          <w:tcPr>
            <w:tcW w:w="2801" w:type="dxa"/>
            <w:hideMark/>
          </w:tcPr>
          <w:p w:rsidR="001309D2" w:rsidRDefault="001309D2">
            <w:pPr>
              <w:ind w:right="-1" w:hanging="105"/>
              <w:rPr>
                <w:szCs w:val="28"/>
              </w:rPr>
            </w:pPr>
            <w:r>
              <w:rPr>
                <w:szCs w:val="28"/>
              </w:rPr>
              <w:t>Ванюшкина С.А.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1309D2" w:rsidRDefault="001309D2" w:rsidP="00983376">
            <w:pPr>
              <w:ind w:left="-109"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c>
          <w:tcPr>
            <w:tcW w:w="2801" w:type="dxa"/>
            <w:hideMark/>
          </w:tcPr>
          <w:p w:rsidR="001309D2" w:rsidRDefault="001309D2">
            <w:pPr>
              <w:ind w:right="-1" w:hanging="105"/>
              <w:rPr>
                <w:szCs w:val="28"/>
              </w:rPr>
            </w:pPr>
            <w:r>
              <w:rPr>
                <w:szCs w:val="28"/>
              </w:rPr>
              <w:t>Монаховой Г.В.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1309D2" w:rsidRDefault="001309D2" w:rsidP="00983376">
            <w:pPr>
              <w:ind w:left="-109"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комиссии по проведению конкурса на закрепление за перевозчиками маршрутов регулярных перевозок в Петропавловск-Камчатском городском округе: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310"/>
        <w:gridCol w:w="6709"/>
      </w:tblGrid>
      <w:tr w:rsidR="001309D2" w:rsidTr="001309D2"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1309D2" w:rsidRDefault="001309D2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Кронова А.А.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3;</w:t>
            </w:r>
          </w:p>
        </w:tc>
      </w:tr>
      <w:tr w:rsidR="001309D2" w:rsidTr="001309D2"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310"/>
        <w:gridCol w:w="6701"/>
      </w:tblGrid>
      <w:tr w:rsidR="001309D2" w:rsidTr="001309D2"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Терехова А.М.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1309D2" w:rsidRDefault="001309D2">
            <w:pPr>
              <w:tabs>
                <w:tab w:val="left" w:pos="6012"/>
              </w:tabs>
              <w:ind w:right="-114" w:firstLine="7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8;</w:t>
            </w:r>
          </w:p>
        </w:tc>
      </w:tr>
      <w:tr w:rsidR="001309D2" w:rsidTr="001309D2"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Зикратова А.В.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1309D2" w:rsidRDefault="001309D2">
            <w:pPr>
              <w:ind w:firstLine="7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1;</w:t>
            </w:r>
          </w:p>
        </w:tc>
      </w:tr>
      <w:tr w:rsidR="001309D2" w:rsidTr="001309D2"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1309D2" w:rsidRDefault="001309D2">
            <w:pPr>
              <w:ind w:firstLine="7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округа:</w:t>
      </w:r>
    </w:p>
    <w:tbl>
      <w:tblPr>
        <w:tblStyle w:val="10"/>
        <w:tblW w:w="96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62"/>
        <w:gridCol w:w="6831"/>
      </w:tblGrid>
      <w:tr w:rsidR="001309D2" w:rsidTr="001309D2">
        <w:trPr>
          <w:trHeight w:val="330"/>
        </w:trPr>
        <w:tc>
          <w:tcPr>
            <w:tcW w:w="2596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262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3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комиссии по размещению нестационарных торговых объектов на территории Петропавловск-Камчатского городского округа: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343"/>
        <w:gridCol w:w="6678"/>
      </w:tblGrid>
      <w:tr w:rsidR="001309D2" w:rsidTr="001309D2"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Лиманова С.А.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1309D2" w:rsidRDefault="001309D2" w:rsidP="00983376">
            <w:pPr>
              <w:ind w:left="-109"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lastRenderedPageBreak/>
              <w:t>Кнерика В.А.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1309D2" w:rsidRDefault="001309D2" w:rsidP="00983376">
            <w:pPr>
              <w:ind w:left="-109"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8;</w:t>
            </w:r>
          </w:p>
        </w:tc>
      </w:tr>
      <w:tr w:rsidR="001309D2" w:rsidTr="001309D2"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1309D2" w:rsidRDefault="001309D2" w:rsidP="00983376">
            <w:pPr>
              <w:ind w:left="-109"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7;</w:t>
            </w:r>
          </w:p>
        </w:tc>
      </w:tr>
      <w:tr w:rsidR="001309D2" w:rsidTr="001309D2">
        <w:trPr>
          <w:trHeight w:val="200"/>
        </w:trPr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Терехова А.М.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1309D2" w:rsidRDefault="001309D2" w:rsidP="00983376">
            <w:pPr>
              <w:ind w:left="-109"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антинаркотической комиссии Петропавловск-Камчатского городского округа: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2494"/>
        <w:gridCol w:w="310"/>
        <w:gridCol w:w="6860"/>
      </w:tblGrid>
      <w:tr w:rsidR="001309D2" w:rsidTr="001309D2">
        <w:trPr>
          <w:trHeight w:val="797"/>
        </w:trPr>
        <w:tc>
          <w:tcPr>
            <w:tcW w:w="2498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93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73" w:type="dxa"/>
            <w:hideMark/>
          </w:tcPr>
          <w:p w:rsidR="001309D2" w:rsidRDefault="001309D2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 xml:space="preserve">- балансовой комиссии администрации Петропавловск-Камчатского городского округа: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566"/>
        <w:gridCol w:w="310"/>
        <w:gridCol w:w="6763"/>
      </w:tblGrid>
      <w:tr w:rsidR="001309D2" w:rsidTr="001309D2">
        <w:trPr>
          <w:trHeight w:val="363"/>
        </w:trPr>
        <w:tc>
          <w:tcPr>
            <w:tcW w:w="2566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  <w:tr w:rsidR="001309D2" w:rsidTr="001309D2">
        <w:trPr>
          <w:trHeight w:val="381"/>
        </w:trPr>
        <w:tc>
          <w:tcPr>
            <w:tcW w:w="2566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Кронова А.А.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3;</w:t>
            </w:r>
          </w:p>
        </w:tc>
      </w:tr>
      <w:tr w:rsidR="001309D2" w:rsidTr="001309D2">
        <w:trPr>
          <w:trHeight w:val="363"/>
        </w:trPr>
        <w:tc>
          <w:tcPr>
            <w:tcW w:w="2566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b/>
          <w:szCs w:val="28"/>
        </w:rPr>
        <w:t xml:space="preserve"> </w:t>
      </w:r>
      <w:r>
        <w:rPr>
          <w:szCs w:val="28"/>
        </w:rPr>
        <w:t>конкурсной комиссии по награждению премией имени В.П. Андрианова: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590"/>
        <w:gridCol w:w="310"/>
        <w:gridCol w:w="6739"/>
      </w:tblGrid>
      <w:tr w:rsidR="001309D2" w:rsidTr="001309D2">
        <w:trPr>
          <w:trHeight w:val="736"/>
        </w:trPr>
        <w:tc>
          <w:tcPr>
            <w:tcW w:w="2590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Монахову Г.В.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39" w:type="dxa"/>
            <w:hideMark/>
          </w:tcPr>
          <w:p w:rsidR="001309D2" w:rsidRDefault="001309D2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году: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10"/>
        <w:gridCol w:w="6683"/>
      </w:tblGrid>
      <w:tr w:rsidR="001309D2" w:rsidTr="001309D2"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межведомственной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комиссии по реализации мероприятий, направленных </w:t>
      </w:r>
      <w:r>
        <w:rPr>
          <w:szCs w:val="28"/>
        </w:rPr>
        <w:br/>
        <w:t xml:space="preserve">на пополнение доходной части бюджета Петропавловск-Камчатского городского округа: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515"/>
        <w:gridCol w:w="310"/>
        <w:gridCol w:w="6814"/>
      </w:tblGrid>
      <w:tr w:rsidR="001309D2" w:rsidTr="001309D2">
        <w:trPr>
          <w:trHeight w:val="787"/>
        </w:trPr>
        <w:tc>
          <w:tcPr>
            <w:tcW w:w="2515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14" w:type="dxa"/>
            <w:hideMark/>
          </w:tcPr>
          <w:p w:rsidR="001309D2" w:rsidRDefault="001309D2">
            <w:pPr>
              <w:ind w:right="-114" w:firstLine="3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rPr>
          <w:trHeight w:val="383"/>
        </w:trPr>
        <w:tc>
          <w:tcPr>
            <w:tcW w:w="2515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14" w:type="dxa"/>
            <w:hideMark/>
          </w:tcPr>
          <w:p w:rsidR="001309D2" w:rsidRDefault="001309D2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28"/>
        <w:gridCol w:w="310"/>
        <w:gridCol w:w="6901"/>
      </w:tblGrid>
      <w:tr w:rsidR="00CB7923" w:rsidTr="001309D2">
        <w:trPr>
          <w:trHeight w:val="306"/>
        </w:trPr>
        <w:tc>
          <w:tcPr>
            <w:tcW w:w="2428" w:type="dxa"/>
          </w:tcPr>
          <w:p w:rsidR="00CB7923" w:rsidRPr="008D4288" w:rsidRDefault="00CB7923" w:rsidP="00CB7923">
            <w:pPr>
              <w:ind w:hanging="105"/>
            </w:pPr>
            <w:r w:rsidRPr="008D4288">
              <w:t>Богданову Е.В.</w:t>
            </w:r>
          </w:p>
        </w:tc>
        <w:tc>
          <w:tcPr>
            <w:tcW w:w="310" w:type="dxa"/>
          </w:tcPr>
          <w:p w:rsidR="00CB7923" w:rsidRPr="008D4288" w:rsidRDefault="00247E20">
            <w:pPr>
              <w:rPr>
                <w:szCs w:val="28"/>
              </w:rPr>
            </w:pPr>
            <w:r w:rsidRPr="008D4288">
              <w:rPr>
                <w:szCs w:val="28"/>
              </w:rPr>
              <w:t>-</w:t>
            </w:r>
          </w:p>
        </w:tc>
        <w:tc>
          <w:tcPr>
            <w:tcW w:w="6901" w:type="dxa"/>
          </w:tcPr>
          <w:p w:rsidR="00CB7923" w:rsidRPr="008D4288" w:rsidRDefault="00CB7923" w:rsidP="00983376">
            <w:pPr>
              <w:jc w:val="both"/>
              <w:rPr>
                <w:szCs w:val="28"/>
              </w:rPr>
            </w:pPr>
            <w:r w:rsidRPr="008D4288">
              <w:t>депутата по единому муниципальному избирательному округу;</w:t>
            </w:r>
          </w:p>
        </w:tc>
      </w:tr>
      <w:tr w:rsidR="001309D2" w:rsidTr="001309D2">
        <w:trPr>
          <w:trHeight w:val="306"/>
        </w:trPr>
        <w:tc>
          <w:tcPr>
            <w:tcW w:w="2428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01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  <w:tr w:rsidR="001309D2" w:rsidTr="001309D2">
        <w:trPr>
          <w:trHeight w:val="319"/>
        </w:trPr>
        <w:tc>
          <w:tcPr>
            <w:tcW w:w="2428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Воронова Д.М.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01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6;</w:t>
            </w:r>
          </w:p>
        </w:tc>
      </w:tr>
      <w:tr w:rsidR="001309D2" w:rsidTr="001309D2">
        <w:trPr>
          <w:trHeight w:val="626"/>
        </w:trPr>
        <w:tc>
          <w:tcPr>
            <w:tcW w:w="2428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01" w:type="dxa"/>
            <w:hideMark/>
          </w:tcPr>
          <w:p w:rsidR="001309D2" w:rsidRDefault="001309D2">
            <w:pPr>
              <w:ind w:right="-6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rPr>
          <w:trHeight w:val="302"/>
        </w:trPr>
        <w:tc>
          <w:tcPr>
            <w:tcW w:w="2428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01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2;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0"/>
        <w:gridCol w:w="310"/>
        <w:gridCol w:w="6708"/>
      </w:tblGrid>
      <w:tr w:rsidR="001309D2" w:rsidTr="001309D2">
        <w:tc>
          <w:tcPr>
            <w:tcW w:w="2775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29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 xml:space="preserve">- комиссии по оказанию поддержки некоммерческим организациям </w:t>
      </w:r>
      <w:r>
        <w:rPr>
          <w:szCs w:val="28"/>
        </w:rPr>
        <w:br/>
        <w:t>в Петропавловске-Камчатском городском округе: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14"/>
        <w:gridCol w:w="310"/>
        <w:gridCol w:w="6915"/>
      </w:tblGrid>
      <w:tr w:rsidR="001309D2" w:rsidTr="001309D2">
        <w:trPr>
          <w:trHeight w:val="682"/>
        </w:trPr>
        <w:tc>
          <w:tcPr>
            <w:tcW w:w="2414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Лиманова С.А.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5" w:type="dxa"/>
            <w:hideMark/>
          </w:tcPr>
          <w:p w:rsidR="001309D2" w:rsidRDefault="001309D2">
            <w:pPr>
              <w:ind w:right="-54" w:hanging="27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rPr>
          <w:trHeight w:val="682"/>
        </w:trPr>
        <w:tc>
          <w:tcPr>
            <w:tcW w:w="2414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Шунькина Д.В.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5" w:type="dxa"/>
            <w:hideMark/>
          </w:tcPr>
          <w:p w:rsidR="001309D2" w:rsidRDefault="001309D2">
            <w:pPr>
              <w:ind w:right="-54" w:hanging="27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 xml:space="preserve">- комиссии по награждению Премией Главы Петропавловск-Камчатского городского округа обучающихся общеобразовательных организаций </w:t>
      </w:r>
      <w:r>
        <w:rPr>
          <w:szCs w:val="28"/>
        </w:rPr>
        <w:br/>
        <w:t>и организаций дополнительного образования детей Петропавловск-Камчатского городского округа: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508"/>
        <w:gridCol w:w="310"/>
        <w:gridCol w:w="6821"/>
      </w:tblGrid>
      <w:tr w:rsidR="001309D2" w:rsidTr="001309D2">
        <w:trPr>
          <w:trHeight w:val="718"/>
        </w:trPr>
        <w:tc>
          <w:tcPr>
            <w:tcW w:w="2508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Кадачигову Д.С.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21" w:type="dxa"/>
            <w:hideMark/>
          </w:tcPr>
          <w:p w:rsidR="001309D2" w:rsidRDefault="001309D2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комиссии по разработке и исполнению Плана мероприятий по реализации основных положений Послания Президента Российской Федерации Федеральному Собранию Российской Федерации:</w:t>
      </w:r>
    </w:p>
    <w:tbl>
      <w:tblPr>
        <w:tblW w:w="9619" w:type="dxa"/>
        <w:tblLook w:val="04A0" w:firstRow="1" w:lastRow="0" w:firstColumn="1" w:lastColumn="0" w:noHBand="0" w:noVBand="1"/>
      </w:tblPr>
      <w:tblGrid>
        <w:gridCol w:w="2441"/>
        <w:gridCol w:w="310"/>
        <w:gridCol w:w="6868"/>
      </w:tblGrid>
      <w:tr w:rsidR="001309D2" w:rsidTr="001309D2">
        <w:trPr>
          <w:trHeight w:val="329"/>
        </w:trPr>
        <w:tc>
          <w:tcPr>
            <w:tcW w:w="2441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Кронова А.А.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8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3;</w:t>
            </w:r>
          </w:p>
        </w:tc>
      </w:tr>
      <w:tr w:rsidR="001309D2" w:rsidTr="001309D2">
        <w:trPr>
          <w:trHeight w:val="345"/>
        </w:trPr>
        <w:tc>
          <w:tcPr>
            <w:tcW w:w="2441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Цыганкова Ю.А.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8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536"/>
        <w:gridCol w:w="236"/>
        <w:gridCol w:w="6867"/>
      </w:tblGrid>
      <w:tr w:rsidR="001309D2" w:rsidTr="001309D2">
        <w:trPr>
          <w:trHeight w:val="471"/>
        </w:trPr>
        <w:tc>
          <w:tcPr>
            <w:tcW w:w="2536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236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7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 xml:space="preserve">- комиссии по рассмотрению предложений об установке памятных знаков </w:t>
      </w:r>
      <w:r>
        <w:rPr>
          <w:szCs w:val="28"/>
        </w:rPr>
        <w:br/>
        <w:t>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65"/>
        <w:gridCol w:w="236"/>
        <w:gridCol w:w="6938"/>
      </w:tblGrid>
      <w:tr w:rsidR="001309D2" w:rsidTr="001309D2">
        <w:trPr>
          <w:trHeight w:val="581"/>
        </w:trPr>
        <w:tc>
          <w:tcPr>
            <w:tcW w:w="2465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236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38" w:type="dxa"/>
            <w:hideMark/>
          </w:tcPr>
          <w:p w:rsidR="001309D2" w:rsidRDefault="001309D2">
            <w:pPr>
              <w:ind w:right="-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  <w:bookmarkStart w:id="0" w:name="_GoBack"/>
            <w:bookmarkEnd w:id="0"/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 творческой или общественной деятельностью или внесших значительных вклад в его развитие: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54"/>
        <w:gridCol w:w="310"/>
        <w:gridCol w:w="6975"/>
      </w:tblGrid>
      <w:tr w:rsidR="001309D2" w:rsidTr="001309D2">
        <w:trPr>
          <w:trHeight w:val="322"/>
        </w:trPr>
        <w:tc>
          <w:tcPr>
            <w:tcW w:w="2354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75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3;</w:t>
            </w:r>
          </w:p>
        </w:tc>
      </w:tr>
      <w:tr w:rsidR="001309D2" w:rsidTr="001309D2">
        <w:trPr>
          <w:trHeight w:val="337"/>
        </w:trPr>
        <w:tc>
          <w:tcPr>
            <w:tcW w:w="2354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75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6;</w:t>
            </w:r>
          </w:p>
        </w:tc>
      </w:tr>
      <w:tr w:rsidR="001309D2" w:rsidTr="001309D2">
        <w:trPr>
          <w:trHeight w:val="660"/>
        </w:trPr>
        <w:tc>
          <w:tcPr>
            <w:tcW w:w="2354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Кадачигову Д.С.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75" w:type="dxa"/>
            <w:hideMark/>
          </w:tcPr>
          <w:p w:rsidR="001309D2" w:rsidRDefault="001309D2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rPr>
          <w:trHeight w:val="660"/>
        </w:trPr>
        <w:tc>
          <w:tcPr>
            <w:tcW w:w="2354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75" w:type="dxa"/>
            <w:hideMark/>
          </w:tcPr>
          <w:p w:rsidR="001309D2" w:rsidRDefault="001309D2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rPr>
          <w:trHeight w:val="660"/>
        </w:trPr>
        <w:tc>
          <w:tcPr>
            <w:tcW w:w="2354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75" w:type="dxa"/>
            <w:hideMark/>
          </w:tcPr>
          <w:p w:rsidR="001309D2" w:rsidRDefault="001309D2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 xml:space="preserve">- конкурсной комиссии по награждению премией имени </w:t>
      </w:r>
      <w:r>
        <w:rPr>
          <w:szCs w:val="28"/>
        </w:rPr>
        <w:br/>
        <w:t>П.Т. Новограбленова: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0"/>
        <w:gridCol w:w="310"/>
        <w:gridCol w:w="6889"/>
      </w:tblGrid>
      <w:tr w:rsidR="001309D2" w:rsidTr="001309D2">
        <w:trPr>
          <w:trHeight w:val="282"/>
        </w:trPr>
        <w:tc>
          <w:tcPr>
            <w:tcW w:w="2440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Рясную В.И.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9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 на 2018 – 2022 годы»,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502"/>
        <w:gridCol w:w="310"/>
        <w:gridCol w:w="6827"/>
      </w:tblGrid>
      <w:tr w:rsidR="001309D2" w:rsidTr="007178BE">
        <w:trPr>
          <w:trHeight w:val="498"/>
        </w:trPr>
        <w:tc>
          <w:tcPr>
            <w:tcW w:w="25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27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  <w:tr w:rsidR="001309D2" w:rsidTr="007178BE">
        <w:trPr>
          <w:trHeight w:val="498"/>
        </w:trPr>
        <w:tc>
          <w:tcPr>
            <w:tcW w:w="25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27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1309D2" w:rsidRDefault="001309D2" w:rsidP="001309D2">
      <w:pPr>
        <w:ind w:firstLine="709"/>
        <w:rPr>
          <w:szCs w:val="28"/>
        </w:rPr>
      </w:pPr>
      <w:r>
        <w:rPr>
          <w:szCs w:val="28"/>
        </w:rPr>
        <w:t>2) советов:</w:t>
      </w:r>
    </w:p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совета по предпринимательству при администрации Петропавловск-Камчатского городского округа: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10"/>
        <w:gridCol w:w="6707"/>
      </w:tblGrid>
      <w:tr w:rsidR="001309D2" w:rsidTr="001309D2"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Воронова Д.М.</w:t>
            </w:r>
          </w:p>
        </w:tc>
        <w:tc>
          <w:tcPr>
            <w:tcW w:w="304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1309D2" w:rsidRDefault="001309D2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6;</w:t>
            </w:r>
          </w:p>
        </w:tc>
      </w:tr>
      <w:tr w:rsidR="001309D2" w:rsidTr="001309D2">
        <w:trPr>
          <w:trHeight w:val="266"/>
        </w:trPr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Кнерика В.А.</w:t>
            </w:r>
          </w:p>
        </w:tc>
        <w:tc>
          <w:tcPr>
            <w:tcW w:w="304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8;</w:t>
            </w:r>
          </w:p>
        </w:tc>
      </w:tr>
      <w:tr w:rsidR="001309D2" w:rsidTr="001309D2">
        <w:trPr>
          <w:trHeight w:val="266"/>
        </w:trPr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Оськина С.В.</w:t>
            </w:r>
          </w:p>
        </w:tc>
        <w:tc>
          <w:tcPr>
            <w:tcW w:w="304" w:type="dxa"/>
          </w:tcPr>
          <w:p w:rsidR="001309D2" w:rsidRDefault="001309D2">
            <w:pPr>
              <w:rPr>
                <w:szCs w:val="28"/>
              </w:rPr>
            </w:pPr>
          </w:p>
        </w:tc>
        <w:tc>
          <w:tcPr>
            <w:tcW w:w="7316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7;</w:t>
            </w:r>
          </w:p>
        </w:tc>
      </w:tr>
      <w:tr w:rsidR="001309D2" w:rsidTr="001309D2">
        <w:trPr>
          <w:trHeight w:val="332"/>
        </w:trPr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Сарояна С.А.</w:t>
            </w:r>
          </w:p>
        </w:tc>
        <w:tc>
          <w:tcPr>
            <w:tcW w:w="304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инвестиционного совета при администрации Петропавловск-Камчатского городского округа: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310"/>
        <w:gridCol w:w="6702"/>
      </w:tblGrid>
      <w:tr w:rsidR="001309D2" w:rsidTr="001309D2"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Гусейнова Р.В. оглы</w:t>
            </w:r>
          </w:p>
        </w:tc>
        <w:tc>
          <w:tcPr>
            <w:tcW w:w="304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1309D2" w:rsidRDefault="001309D2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1309D2">
        <w:trPr>
          <w:trHeight w:val="231"/>
        </w:trPr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Кнерика В.А.</w:t>
            </w:r>
          </w:p>
        </w:tc>
        <w:tc>
          <w:tcPr>
            <w:tcW w:w="304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8;</w:t>
            </w:r>
          </w:p>
        </w:tc>
      </w:tr>
      <w:tr w:rsidR="001309D2" w:rsidTr="001309D2">
        <w:trPr>
          <w:trHeight w:val="367"/>
        </w:trPr>
        <w:tc>
          <w:tcPr>
            <w:tcW w:w="2802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Сарояна С.А.</w:t>
            </w:r>
          </w:p>
        </w:tc>
        <w:tc>
          <w:tcPr>
            <w:tcW w:w="304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316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 xml:space="preserve">- наблюдательного совета за муниципальным автономным учреждением «Информационный методический центр» - 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2484"/>
        <w:gridCol w:w="310"/>
        <w:gridCol w:w="6885"/>
      </w:tblGrid>
      <w:tr w:rsidR="001309D2" w:rsidTr="007178BE">
        <w:trPr>
          <w:trHeight w:val="388"/>
        </w:trPr>
        <w:tc>
          <w:tcPr>
            <w:tcW w:w="2487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294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98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 xml:space="preserve">- совета при Главе Петропавловск-Камчатского городского округа по вопросам гармонизации межнациональных (межэтнических) </w:t>
      </w:r>
      <w:r>
        <w:rPr>
          <w:szCs w:val="28"/>
        </w:rPr>
        <w:br/>
        <w:t>и межконфессиональных отношений -</w:t>
      </w:r>
    </w:p>
    <w:tbl>
      <w:tblPr>
        <w:tblW w:w="9723" w:type="dxa"/>
        <w:tblLook w:val="04A0" w:firstRow="1" w:lastRow="0" w:firstColumn="1" w:lastColumn="0" w:noHBand="0" w:noVBand="1"/>
      </w:tblPr>
      <w:tblGrid>
        <w:gridCol w:w="2547"/>
        <w:gridCol w:w="310"/>
        <w:gridCol w:w="6866"/>
      </w:tblGrid>
      <w:tr w:rsidR="001309D2" w:rsidTr="007178BE">
        <w:trPr>
          <w:trHeight w:val="494"/>
        </w:trPr>
        <w:tc>
          <w:tcPr>
            <w:tcW w:w="2550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295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78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</w:tbl>
    <w:p w:rsidR="001309D2" w:rsidRDefault="001309D2" w:rsidP="001309D2">
      <w:pPr>
        <w:ind w:firstLine="709"/>
        <w:rPr>
          <w:szCs w:val="28"/>
        </w:rPr>
      </w:pPr>
      <w:r>
        <w:rPr>
          <w:szCs w:val="28"/>
        </w:rPr>
        <w:t>3) рабочих групп:</w:t>
      </w:r>
    </w:p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экспертной рабочей группы муниципального уровня в Петропавловск-Камчатском городском округе:</w:t>
      </w:r>
    </w:p>
    <w:tbl>
      <w:tblPr>
        <w:tblW w:w="9691" w:type="dxa"/>
        <w:tblLook w:val="04A0" w:firstRow="1" w:lastRow="0" w:firstColumn="1" w:lastColumn="0" w:noHBand="0" w:noVBand="1"/>
      </w:tblPr>
      <w:tblGrid>
        <w:gridCol w:w="2551"/>
        <w:gridCol w:w="312"/>
        <w:gridCol w:w="6828"/>
      </w:tblGrid>
      <w:tr w:rsidR="001309D2" w:rsidTr="007178BE">
        <w:trPr>
          <w:trHeight w:val="459"/>
        </w:trPr>
        <w:tc>
          <w:tcPr>
            <w:tcW w:w="2551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Мелехину Т.В.</w:t>
            </w:r>
          </w:p>
        </w:tc>
        <w:tc>
          <w:tcPr>
            <w:tcW w:w="312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28" w:type="dxa"/>
            <w:hideMark/>
          </w:tcPr>
          <w:p w:rsidR="001309D2" w:rsidRDefault="001309D2">
            <w:pPr>
              <w:ind w:right="-11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309D2" w:rsidTr="007178BE">
        <w:trPr>
          <w:trHeight w:val="424"/>
        </w:trPr>
        <w:tc>
          <w:tcPr>
            <w:tcW w:w="2551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Терехова А.М.</w:t>
            </w:r>
          </w:p>
        </w:tc>
        <w:tc>
          <w:tcPr>
            <w:tcW w:w="312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28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 xml:space="preserve">- рабочей группы по внесению изменений в муниципальные правовые акты </w:t>
      </w:r>
      <w:r>
        <w:rPr>
          <w:szCs w:val="28"/>
        </w:rPr>
        <w:br/>
        <w:t>в сфере имущественного налогообложения 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55"/>
        <w:gridCol w:w="247"/>
        <w:gridCol w:w="6937"/>
      </w:tblGrid>
      <w:tr w:rsidR="001309D2" w:rsidTr="007178BE">
        <w:trPr>
          <w:trHeight w:val="392"/>
        </w:trPr>
        <w:tc>
          <w:tcPr>
            <w:tcW w:w="2455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Кнерика В.А.</w:t>
            </w:r>
          </w:p>
        </w:tc>
        <w:tc>
          <w:tcPr>
            <w:tcW w:w="247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37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8;</w:t>
            </w:r>
          </w:p>
        </w:tc>
      </w:tr>
      <w:tr w:rsidR="001309D2" w:rsidTr="007178BE">
        <w:trPr>
          <w:trHeight w:val="433"/>
        </w:trPr>
        <w:tc>
          <w:tcPr>
            <w:tcW w:w="2455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Сайдачакова П.В.</w:t>
            </w:r>
          </w:p>
        </w:tc>
        <w:tc>
          <w:tcPr>
            <w:tcW w:w="247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37" w:type="dxa"/>
            <w:hideMark/>
          </w:tcPr>
          <w:p w:rsidR="001309D2" w:rsidRDefault="001309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2;</w:t>
            </w:r>
          </w:p>
        </w:tc>
      </w:tr>
    </w:tbl>
    <w:p w:rsidR="001309D2" w:rsidRDefault="001309D2" w:rsidP="001309D2">
      <w:pPr>
        <w:ind w:firstLine="709"/>
        <w:rPr>
          <w:szCs w:val="28"/>
        </w:rPr>
      </w:pPr>
      <w:r>
        <w:rPr>
          <w:szCs w:val="28"/>
        </w:rPr>
        <w:t>4) комитетов:</w:t>
      </w:r>
    </w:p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>- координационного комитета содействия занятости населения Петропавловск-Камчатского городского округа -</w:t>
      </w:r>
    </w:p>
    <w:tbl>
      <w:tblPr>
        <w:tblStyle w:val="10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310"/>
        <w:gridCol w:w="6843"/>
      </w:tblGrid>
      <w:tr w:rsidR="001309D2" w:rsidTr="007178BE">
        <w:trPr>
          <w:trHeight w:val="660"/>
        </w:trPr>
        <w:tc>
          <w:tcPr>
            <w:tcW w:w="2486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Мелехину Т.В.</w:t>
            </w:r>
          </w:p>
        </w:tc>
        <w:tc>
          <w:tcPr>
            <w:tcW w:w="310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43" w:type="dxa"/>
            <w:hideMark/>
          </w:tcPr>
          <w:p w:rsidR="001309D2" w:rsidRDefault="001309D2">
            <w:pPr>
              <w:ind w:right="-114" w:hanging="27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1309D2" w:rsidRDefault="001309D2" w:rsidP="001309D2">
      <w:pPr>
        <w:ind w:firstLine="709"/>
        <w:jc w:val="both"/>
        <w:rPr>
          <w:szCs w:val="28"/>
        </w:rPr>
      </w:pPr>
      <w:r>
        <w:rPr>
          <w:szCs w:val="28"/>
        </w:rPr>
        <w:t xml:space="preserve">- организационного комитета по проведению публичных слушаний </w:t>
      </w:r>
      <w:r>
        <w:rPr>
          <w:szCs w:val="28"/>
        </w:rPr>
        <w:br/>
        <w:t>по вопросам планировки и межевания территории Петропавловск-Камчатского городского округа -</w:t>
      </w:r>
    </w:p>
    <w:tbl>
      <w:tblPr>
        <w:tblStyle w:val="10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254"/>
        <w:gridCol w:w="6861"/>
      </w:tblGrid>
      <w:tr w:rsidR="001309D2" w:rsidTr="007178BE">
        <w:trPr>
          <w:trHeight w:val="629"/>
        </w:trPr>
        <w:tc>
          <w:tcPr>
            <w:tcW w:w="2524" w:type="dxa"/>
            <w:hideMark/>
          </w:tcPr>
          <w:p w:rsidR="001309D2" w:rsidRDefault="001309D2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Лосева К.Е.</w:t>
            </w:r>
          </w:p>
        </w:tc>
        <w:tc>
          <w:tcPr>
            <w:tcW w:w="254" w:type="dxa"/>
            <w:hideMark/>
          </w:tcPr>
          <w:p w:rsidR="001309D2" w:rsidRDefault="001309D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61" w:type="dxa"/>
            <w:hideMark/>
          </w:tcPr>
          <w:p w:rsidR="001309D2" w:rsidRDefault="001309D2">
            <w:pPr>
              <w:ind w:right="-106" w:hanging="27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округу.</w:t>
            </w:r>
            <w:r w:rsidR="00E33A5B">
              <w:rPr>
                <w:szCs w:val="28"/>
              </w:rPr>
              <w:t>».</w:t>
            </w:r>
          </w:p>
        </w:tc>
      </w:tr>
    </w:tbl>
    <w:p w:rsidR="0000214D" w:rsidRDefault="003F4FE7" w:rsidP="001A6D05">
      <w:pPr>
        <w:ind w:firstLine="709"/>
        <w:jc w:val="both"/>
        <w:rPr>
          <w:rFonts w:eastAsia="Calibri"/>
          <w:szCs w:val="28"/>
        </w:rPr>
      </w:pPr>
      <w:r w:rsidRPr="00596C6D">
        <w:rPr>
          <w:rFonts w:eastAsia="Calibri"/>
          <w:szCs w:val="28"/>
        </w:rPr>
        <w:t>2</w:t>
      </w:r>
      <w:r w:rsidR="0009588C" w:rsidRPr="00596C6D">
        <w:rPr>
          <w:rFonts w:eastAsia="Calibri"/>
          <w:szCs w:val="28"/>
        </w:rPr>
        <w:t xml:space="preserve">. </w:t>
      </w:r>
      <w:r w:rsidR="0000214D" w:rsidRPr="00596C6D">
        <w:rPr>
          <w:rFonts w:eastAsia="Calibri"/>
          <w:szCs w:val="28"/>
        </w:rPr>
        <w:t>Настоящее решение вступает в силу со дня его подписания.</w:t>
      </w:r>
    </w:p>
    <w:p w:rsidR="008D4288" w:rsidRDefault="008D4288" w:rsidP="001A6D05">
      <w:pPr>
        <w:ind w:firstLine="709"/>
        <w:jc w:val="both"/>
        <w:rPr>
          <w:rFonts w:eastAsia="Calibri"/>
          <w:szCs w:val="28"/>
        </w:rPr>
      </w:pPr>
    </w:p>
    <w:p w:rsidR="008D4288" w:rsidRPr="00596C6D" w:rsidRDefault="008D4288" w:rsidP="001A6D05">
      <w:pPr>
        <w:ind w:firstLine="709"/>
        <w:jc w:val="both"/>
        <w:rPr>
          <w:rFonts w:eastAsia="Calibri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823"/>
        <w:gridCol w:w="2022"/>
        <w:gridCol w:w="2794"/>
      </w:tblGrid>
      <w:tr w:rsidR="008D4288" w:rsidTr="008D4288">
        <w:trPr>
          <w:trHeight w:val="938"/>
        </w:trPr>
        <w:tc>
          <w:tcPr>
            <w:tcW w:w="4823" w:type="dxa"/>
            <w:hideMark/>
          </w:tcPr>
          <w:p w:rsidR="008D4288" w:rsidRDefault="008D4288">
            <w:pPr>
              <w:ind w:left="-10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Городской Думы Петропавловск - Камчатского городского округа</w:t>
            </w:r>
          </w:p>
        </w:tc>
        <w:tc>
          <w:tcPr>
            <w:tcW w:w="2022" w:type="dxa"/>
          </w:tcPr>
          <w:p w:rsidR="008D4288" w:rsidRDefault="008D4288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794" w:type="dxa"/>
          </w:tcPr>
          <w:p w:rsidR="008D4288" w:rsidRDefault="008D4288">
            <w:pPr>
              <w:ind w:firstLine="708"/>
              <w:rPr>
                <w:color w:val="000000"/>
                <w:szCs w:val="28"/>
              </w:rPr>
            </w:pPr>
          </w:p>
          <w:p w:rsidR="008D4288" w:rsidRDefault="008D4288">
            <w:pPr>
              <w:ind w:firstLine="708"/>
              <w:rPr>
                <w:color w:val="000000"/>
                <w:szCs w:val="28"/>
              </w:rPr>
            </w:pPr>
          </w:p>
          <w:p w:rsidR="008D4288" w:rsidRDefault="008D4288">
            <w:pPr>
              <w:ind w:right="-11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Г.В. Монахова</w:t>
            </w:r>
          </w:p>
        </w:tc>
      </w:tr>
    </w:tbl>
    <w:p w:rsidR="002B7231" w:rsidRPr="00CC05F1" w:rsidRDefault="002B7231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2B7231" w:rsidRPr="00CC05F1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41" w:rsidRDefault="00B66341" w:rsidP="000E49D1">
      <w:r>
        <w:separator/>
      </w:r>
    </w:p>
  </w:endnote>
  <w:endnote w:type="continuationSeparator" w:id="0">
    <w:p w:rsidR="00B66341" w:rsidRDefault="00B66341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41" w:rsidRDefault="00B66341" w:rsidP="000E49D1">
      <w:r>
        <w:separator/>
      </w:r>
    </w:p>
  </w:footnote>
  <w:footnote w:type="continuationSeparator" w:id="0">
    <w:p w:rsidR="00B66341" w:rsidRDefault="00B66341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321787"/>
      <w:docPartObj>
        <w:docPartGallery w:val="Page Numbers (Top of Page)"/>
        <w:docPartUnique/>
      </w:docPartObj>
    </w:sdtPr>
    <w:sdtEndPr/>
    <w:sdtContent>
      <w:p w:rsidR="000E49D1" w:rsidRDefault="000E49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F12">
          <w:rPr>
            <w:noProof/>
          </w:rPr>
          <w:t>7</w:t>
        </w:r>
        <w: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270A8"/>
    <w:rsid w:val="00035926"/>
    <w:rsid w:val="00040BA8"/>
    <w:rsid w:val="000454D0"/>
    <w:rsid w:val="00046954"/>
    <w:rsid w:val="00047800"/>
    <w:rsid w:val="000503A5"/>
    <w:rsid w:val="00050510"/>
    <w:rsid w:val="000572C0"/>
    <w:rsid w:val="00062395"/>
    <w:rsid w:val="00066F1B"/>
    <w:rsid w:val="000679CA"/>
    <w:rsid w:val="00070D82"/>
    <w:rsid w:val="0007623E"/>
    <w:rsid w:val="00077996"/>
    <w:rsid w:val="00094221"/>
    <w:rsid w:val="0009588C"/>
    <w:rsid w:val="000969DD"/>
    <w:rsid w:val="00096AEB"/>
    <w:rsid w:val="000A39AD"/>
    <w:rsid w:val="000A7A54"/>
    <w:rsid w:val="000B124D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4E7"/>
    <w:rsid w:val="000D44BF"/>
    <w:rsid w:val="000E1BEF"/>
    <w:rsid w:val="000E49D1"/>
    <w:rsid w:val="000E4FE8"/>
    <w:rsid w:val="000F0704"/>
    <w:rsid w:val="000F372E"/>
    <w:rsid w:val="000F4C3A"/>
    <w:rsid w:val="00105A38"/>
    <w:rsid w:val="00107BBC"/>
    <w:rsid w:val="00107E3F"/>
    <w:rsid w:val="0012122F"/>
    <w:rsid w:val="001255CD"/>
    <w:rsid w:val="00126A9B"/>
    <w:rsid w:val="001309D2"/>
    <w:rsid w:val="00131D75"/>
    <w:rsid w:val="00133B5C"/>
    <w:rsid w:val="0013757D"/>
    <w:rsid w:val="001470F8"/>
    <w:rsid w:val="00157EDB"/>
    <w:rsid w:val="00165977"/>
    <w:rsid w:val="001677B8"/>
    <w:rsid w:val="001679F8"/>
    <w:rsid w:val="00167D5A"/>
    <w:rsid w:val="001716CD"/>
    <w:rsid w:val="001811E1"/>
    <w:rsid w:val="0019260B"/>
    <w:rsid w:val="00194ECB"/>
    <w:rsid w:val="001A0235"/>
    <w:rsid w:val="001A27B8"/>
    <w:rsid w:val="001A6D05"/>
    <w:rsid w:val="001B3D7E"/>
    <w:rsid w:val="001B5022"/>
    <w:rsid w:val="001B579E"/>
    <w:rsid w:val="001B61ED"/>
    <w:rsid w:val="001C00E5"/>
    <w:rsid w:val="001C620B"/>
    <w:rsid w:val="001D0A6C"/>
    <w:rsid w:val="001D38BD"/>
    <w:rsid w:val="001D566B"/>
    <w:rsid w:val="001D6678"/>
    <w:rsid w:val="001E69E4"/>
    <w:rsid w:val="001F0155"/>
    <w:rsid w:val="001F1362"/>
    <w:rsid w:val="001F1931"/>
    <w:rsid w:val="001F3FEB"/>
    <w:rsid w:val="001F51BB"/>
    <w:rsid w:val="001F5E19"/>
    <w:rsid w:val="001F65B4"/>
    <w:rsid w:val="001F7898"/>
    <w:rsid w:val="002042E4"/>
    <w:rsid w:val="00214BC8"/>
    <w:rsid w:val="0022630C"/>
    <w:rsid w:val="00227DB6"/>
    <w:rsid w:val="00234D06"/>
    <w:rsid w:val="00234D48"/>
    <w:rsid w:val="00245807"/>
    <w:rsid w:val="00247E20"/>
    <w:rsid w:val="00251E95"/>
    <w:rsid w:val="00264EA5"/>
    <w:rsid w:val="00265714"/>
    <w:rsid w:val="002658BD"/>
    <w:rsid w:val="00266EF3"/>
    <w:rsid w:val="00270BD9"/>
    <w:rsid w:val="002743F1"/>
    <w:rsid w:val="00283355"/>
    <w:rsid w:val="00295877"/>
    <w:rsid w:val="002A3D67"/>
    <w:rsid w:val="002A4009"/>
    <w:rsid w:val="002B0294"/>
    <w:rsid w:val="002B0BCD"/>
    <w:rsid w:val="002B1C36"/>
    <w:rsid w:val="002B42E7"/>
    <w:rsid w:val="002B497F"/>
    <w:rsid w:val="002B7231"/>
    <w:rsid w:val="002C0790"/>
    <w:rsid w:val="002D4CE6"/>
    <w:rsid w:val="002D6720"/>
    <w:rsid w:val="002E1726"/>
    <w:rsid w:val="002E5957"/>
    <w:rsid w:val="002E78C8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10BBE"/>
    <w:rsid w:val="003157BA"/>
    <w:rsid w:val="0031667A"/>
    <w:rsid w:val="003225D6"/>
    <w:rsid w:val="00322CBD"/>
    <w:rsid w:val="00333E39"/>
    <w:rsid w:val="00334C9C"/>
    <w:rsid w:val="0033577B"/>
    <w:rsid w:val="0034427C"/>
    <w:rsid w:val="003464E3"/>
    <w:rsid w:val="00350913"/>
    <w:rsid w:val="0035273A"/>
    <w:rsid w:val="00353732"/>
    <w:rsid w:val="0036082E"/>
    <w:rsid w:val="00376B47"/>
    <w:rsid w:val="00382700"/>
    <w:rsid w:val="003848F0"/>
    <w:rsid w:val="00384E05"/>
    <w:rsid w:val="003876C6"/>
    <w:rsid w:val="00391EB3"/>
    <w:rsid w:val="003927EA"/>
    <w:rsid w:val="00393580"/>
    <w:rsid w:val="00397F62"/>
    <w:rsid w:val="003A19B8"/>
    <w:rsid w:val="003A2CD0"/>
    <w:rsid w:val="003A633D"/>
    <w:rsid w:val="003C0F4A"/>
    <w:rsid w:val="003C495D"/>
    <w:rsid w:val="003C6B02"/>
    <w:rsid w:val="003E23FD"/>
    <w:rsid w:val="003F4FE7"/>
    <w:rsid w:val="00400516"/>
    <w:rsid w:val="00401200"/>
    <w:rsid w:val="0040572C"/>
    <w:rsid w:val="0040654C"/>
    <w:rsid w:val="00406FC9"/>
    <w:rsid w:val="00407634"/>
    <w:rsid w:val="004120CE"/>
    <w:rsid w:val="00412112"/>
    <w:rsid w:val="004174AE"/>
    <w:rsid w:val="00421780"/>
    <w:rsid w:val="004257DC"/>
    <w:rsid w:val="0042605C"/>
    <w:rsid w:val="00426E9D"/>
    <w:rsid w:val="00431561"/>
    <w:rsid w:val="00432893"/>
    <w:rsid w:val="00441C38"/>
    <w:rsid w:val="0044217D"/>
    <w:rsid w:val="00443EC1"/>
    <w:rsid w:val="00452000"/>
    <w:rsid w:val="00452FA1"/>
    <w:rsid w:val="00453DBF"/>
    <w:rsid w:val="00463E94"/>
    <w:rsid w:val="0046717B"/>
    <w:rsid w:val="00477E62"/>
    <w:rsid w:val="00490090"/>
    <w:rsid w:val="00491583"/>
    <w:rsid w:val="004925C2"/>
    <w:rsid w:val="00494DC9"/>
    <w:rsid w:val="00494EAC"/>
    <w:rsid w:val="004B202D"/>
    <w:rsid w:val="004C1252"/>
    <w:rsid w:val="004C59E0"/>
    <w:rsid w:val="004D671F"/>
    <w:rsid w:val="004D688A"/>
    <w:rsid w:val="004E06EC"/>
    <w:rsid w:val="004E7A13"/>
    <w:rsid w:val="004E7CC0"/>
    <w:rsid w:val="004F05EA"/>
    <w:rsid w:val="004F08AB"/>
    <w:rsid w:val="004F30AD"/>
    <w:rsid w:val="005026DA"/>
    <w:rsid w:val="0050285E"/>
    <w:rsid w:val="005102B8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7A4B"/>
    <w:rsid w:val="005462A0"/>
    <w:rsid w:val="005505F4"/>
    <w:rsid w:val="00553B52"/>
    <w:rsid w:val="00554D8D"/>
    <w:rsid w:val="0056050C"/>
    <w:rsid w:val="00564418"/>
    <w:rsid w:val="00564633"/>
    <w:rsid w:val="005650FE"/>
    <w:rsid w:val="00570637"/>
    <w:rsid w:val="0058242D"/>
    <w:rsid w:val="005926B8"/>
    <w:rsid w:val="00595856"/>
    <w:rsid w:val="00596C6D"/>
    <w:rsid w:val="005A2161"/>
    <w:rsid w:val="005A3433"/>
    <w:rsid w:val="005A3692"/>
    <w:rsid w:val="005A5DEE"/>
    <w:rsid w:val="005A6EAB"/>
    <w:rsid w:val="005C0905"/>
    <w:rsid w:val="005C0963"/>
    <w:rsid w:val="005C1984"/>
    <w:rsid w:val="005C33A3"/>
    <w:rsid w:val="005C4A67"/>
    <w:rsid w:val="005C5908"/>
    <w:rsid w:val="005D1C7F"/>
    <w:rsid w:val="005D1CD5"/>
    <w:rsid w:val="005D3A0E"/>
    <w:rsid w:val="005E0ABE"/>
    <w:rsid w:val="005E78AD"/>
    <w:rsid w:val="006015AC"/>
    <w:rsid w:val="0060566D"/>
    <w:rsid w:val="0061004F"/>
    <w:rsid w:val="006209FF"/>
    <w:rsid w:val="00622654"/>
    <w:rsid w:val="00622862"/>
    <w:rsid w:val="0062604F"/>
    <w:rsid w:val="00626ED4"/>
    <w:rsid w:val="00631E8B"/>
    <w:rsid w:val="006331C6"/>
    <w:rsid w:val="0063797D"/>
    <w:rsid w:val="00646370"/>
    <w:rsid w:val="0064796C"/>
    <w:rsid w:val="006500F4"/>
    <w:rsid w:val="00651D01"/>
    <w:rsid w:val="00651F01"/>
    <w:rsid w:val="00655041"/>
    <w:rsid w:val="00660A44"/>
    <w:rsid w:val="00664139"/>
    <w:rsid w:val="0066457B"/>
    <w:rsid w:val="00666CD1"/>
    <w:rsid w:val="00683060"/>
    <w:rsid w:val="006841B5"/>
    <w:rsid w:val="006955C2"/>
    <w:rsid w:val="00696C2F"/>
    <w:rsid w:val="006A22FD"/>
    <w:rsid w:val="006A33F7"/>
    <w:rsid w:val="006A4918"/>
    <w:rsid w:val="006B5467"/>
    <w:rsid w:val="006B7449"/>
    <w:rsid w:val="006B7B77"/>
    <w:rsid w:val="006C0D2A"/>
    <w:rsid w:val="006C1B8F"/>
    <w:rsid w:val="006C4115"/>
    <w:rsid w:val="006C642C"/>
    <w:rsid w:val="006D299A"/>
    <w:rsid w:val="006E3962"/>
    <w:rsid w:val="006E50DC"/>
    <w:rsid w:val="006E6036"/>
    <w:rsid w:val="006E7274"/>
    <w:rsid w:val="006F5A14"/>
    <w:rsid w:val="00700263"/>
    <w:rsid w:val="007067EC"/>
    <w:rsid w:val="00706FF8"/>
    <w:rsid w:val="0071086C"/>
    <w:rsid w:val="00713B46"/>
    <w:rsid w:val="00715C83"/>
    <w:rsid w:val="00716268"/>
    <w:rsid w:val="007178BE"/>
    <w:rsid w:val="007302AB"/>
    <w:rsid w:val="00734991"/>
    <w:rsid w:val="00734B5A"/>
    <w:rsid w:val="0073670A"/>
    <w:rsid w:val="007444BE"/>
    <w:rsid w:val="007521DD"/>
    <w:rsid w:val="00755173"/>
    <w:rsid w:val="0075722E"/>
    <w:rsid w:val="007624C4"/>
    <w:rsid w:val="00773D7B"/>
    <w:rsid w:val="00781699"/>
    <w:rsid w:val="007877CF"/>
    <w:rsid w:val="007939A1"/>
    <w:rsid w:val="00793CBA"/>
    <w:rsid w:val="007A24A5"/>
    <w:rsid w:val="007A2946"/>
    <w:rsid w:val="007A3D89"/>
    <w:rsid w:val="007B0C90"/>
    <w:rsid w:val="007B12BD"/>
    <w:rsid w:val="007B1623"/>
    <w:rsid w:val="007B2591"/>
    <w:rsid w:val="007C1399"/>
    <w:rsid w:val="007C1700"/>
    <w:rsid w:val="007C5818"/>
    <w:rsid w:val="007C587F"/>
    <w:rsid w:val="007C5996"/>
    <w:rsid w:val="007C6037"/>
    <w:rsid w:val="007D5900"/>
    <w:rsid w:val="007D6F1C"/>
    <w:rsid w:val="007D7532"/>
    <w:rsid w:val="007E1006"/>
    <w:rsid w:val="007E1C4C"/>
    <w:rsid w:val="007E3C5D"/>
    <w:rsid w:val="007F52F9"/>
    <w:rsid w:val="007F647D"/>
    <w:rsid w:val="0080124C"/>
    <w:rsid w:val="008014E1"/>
    <w:rsid w:val="0080187D"/>
    <w:rsid w:val="00802C5E"/>
    <w:rsid w:val="008059F1"/>
    <w:rsid w:val="00805A07"/>
    <w:rsid w:val="00807D1C"/>
    <w:rsid w:val="0081169F"/>
    <w:rsid w:val="008153C6"/>
    <w:rsid w:val="00825595"/>
    <w:rsid w:val="008264AB"/>
    <w:rsid w:val="008301E7"/>
    <w:rsid w:val="00836721"/>
    <w:rsid w:val="008406E4"/>
    <w:rsid w:val="00842AC5"/>
    <w:rsid w:val="00843517"/>
    <w:rsid w:val="008466E9"/>
    <w:rsid w:val="0085273B"/>
    <w:rsid w:val="0086316A"/>
    <w:rsid w:val="00863C7B"/>
    <w:rsid w:val="00864C08"/>
    <w:rsid w:val="00870ABD"/>
    <w:rsid w:val="00871D94"/>
    <w:rsid w:val="00875B2E"/>
    <w:rsid w:val="008810E3"/>
    <w:rsid w:val="0088485D"/>
    <w:rsid w:val="0089788C"/>
    <w:rsid w:val="008A1265"/>
    <w:rsid w:val="008B0AA6"/>
    <w:rsid w:val="008B221C"/>
    <w:rsid w:val="008B29BF"/>
    <w:rsid w:val="008B3A88"/>
    <w:rsid w:val="008C3701"/>
    <w:rsid w:val="008C3BE6"/>
    <w:rsid w:val="008C686C"/>
    <w:rsid w:val="008D0323"/>
    <w:rsid w:val="008D0833"/>
    <w:rsid w:val="008D223F"/>
    <w:rsid w:val="008D3060"/>
    <w:rsid w:val="008D4288"/>
    <w:rsid w:val="008D6480"/>
    <w:rsid w:val="008D72AC"/>
    <w:rsid w:val="008E0D2F"/>
    <w:rsid w:val="008F27D6"/>
    <w:rsid w:val="008F56AD"/>
    <w:rsid w:val="008F59FE"/>
    <w:rsid w:val="00904952"/>
    <w:rsid w:val="00907E48"/>
    <w:rsid w:val="00911273"/>
    <w:rsid w:val="009114C4"/>
    <w:rsid w:val="00914C6C"/>
    <w:rsid w:val="009160B2"/>
    <w:rsid w:val="0092087F"/>
    <w:rsid w:val="009220B8"/>
    <w:rsid w:val="00923C20"/>
    <w:rsid w:val="009356E4"/>
    <w:rsid w:val="00937C9C"/>
    <w:rsid w:val="00940D43"/>
    <w:rsid w:val="00953F1A"/>
    <w:rsid w:val="00954813"/>
    <w:rsid w:val="00955415"/>
    <w:rsid w:val="00957703"/>
    <w:rsid w:val="00962473"/>
    <w:rsid w:val="0096271A"/>
    <w:rsid w:val="00963F1D"/>
    <w:rsid w:val="00966322"/>
    <w:rsid w:val="00973569"/>
    <w:rsid w:val="00974AE1"/>
    <w:rsid w:val="00976C05"/>
    <w:rsid w:val="00976C3F"/>
    <w:rsid w:val="00976D23"/>
    <w:rsid w:val="00983376"/>
    <w:rsid w:val="0098780F"/>
    <w:rsid w:val="0099570F"/>
    <w:rsid w:val="009966C8"/>
    <w:rsid w:val="009B2B20"/>
    <w:rsid w:val="009B36A2"/>
    <w:rsid w:val="009B539C"/>
    <w:rsid w:val="009C56C4"/>
    <w:rsid w:val="009D13E7"/>
    <w:rsid w:val="009E6F53"/>
    <w:rsid w:val="009F117E"/>
    <w:rsid w:val="009F1B90"/>
    <w:rsid w:val="009F66AD"/>
    <w:rsid w:val="00A01946"/>
    <w:rsid w:val="00A01DC1"/>
    <w:rsid w:val="00A03741"/>
    <w:rsid w:val="00A0511D"/>
    <w:rsid w:val="00A069A9"/>
    <w:rsid w:val="00A12ABE"/>
    <w:rsid w:val="00A14CD7"/>
    <w:rsid w:val="00A25DF2"/>
    <w:rsid w:val="00A4644F"/>
    <w:rsid w:val="00A47934"/>
    <w:rsid w:val="00A500F6"/>
    <w:rsid w:val="00A50B29"/>
    <w:rsid w:val="00A66502"/>
    <w:rsid w:val="00A670C3"/>
    <w:rsid w:val="00A73669"/>
    <w:rsid w:val="00A746B3"/>
    <w:rsid w:val="00A74E30"/>
    <w:rsid w:val="00A7642C"/>
    <w:rsid w:val="00A83640"/>
    <w:rsid w:val="00A8609B"/>
    <w:rsid w:val="00A87F51"/>
    <w:rsid w:val="00A96EE0"/>
    <w:rsid w:val="00AA20DF"/>
    <w:rsid w:val="00AA7091"/>
    <w:rsid w:val="00AB1C3B"/>
    <w:rsid w:val="00AB72F2"/>
    <w:rsid w:val="00AB7B06"/>
    <w:rsid w:val="00AB7FB9"/>
    <w:rsid w:val="00AC02A0"/>
    <w:rsid w:val="00AC0938"/>
    <w:rsid w:val="00AD04AA"/>
    <w:rsid w:val="00AD10AB"/>
    <w:rsid w:val="00AE5675"/>
    <w:rsid w:val="00AF0B71"/>
    <w:rsid w:val="00AF0EDD"/>
    <w:rsid w:val="00AF311A"/>
    <w:rsid w:val="00AF3BB9"/>
    <w:rsid w:val="00AF75C0"/>
    <w:rsid w:val="00B0140E"/>
    <w:rsid w:val="00B036C1"/>
    <w:rsid w:val="00B1017C"/>
    <w:rsid w:val="00B1093F"/>
    <w:rsid w:val="00B11B7E"/>
    <w:rsid w:val="00B15E1C"/>
    <w:rsid w:val="00B22A9B"/>
    <w:rsid w:val="00B233F7"/>
    <w:rsid w:val="00B32E6D"/>
    <w:rsid w:val="00B36D1D"/>
    <w:rsid w:val="00B46CE9"/>
    <w:rsid w:val="00B50888"/>
    <w:rsid w:val="00B51923"/>
    <w:rsid w:val="00B52377"/>
    <w:rsid w:val="00B57769"/>
    <w:rsid w:val="00B62846"/>
    <w:rsid w:val="00B64440"/>
    <w:rsid w:val="00B66341"/>
    <w:rsid w:val="00B67EA3"/>
    <w:rsid w:val="00B7318F"/>
    <w:rsid w:val="00B737FE"/>
    <w:rsid w:val="00B73EED"/>
    <w:rsid w:val="00B74463"/>
    <w:rsid w:val="00B75546"/>
    <w:rsid w:val="00B770C5"/>
    <w:rsid w:val="00B77246"/>
    <w:rsid w:val="00B86732"/>
    <w:rsid w:val="00B929D5"/>
    <w:rsid w:val="00B938CF"/>
    <w:rsid w:val="00B95F46"/>
    <w:rsid w:val="00B96ACC"/>
    <w:rsid w:val="00BA12A5"/>
    <w:rsid w:val="00BA5C24"/>
    <w:rsid w:val="00BA6179"/>
    <w:rsid w:val="00BA72BB"/>
    <w:rsid w:val="00BB0E4A"/>
    <w:rsid w:val="00BB3E76"/>
    <w:rsid w:val="00BB4B90"/>
    <w:rsid w:val="00BC1A18"/>
    <w:rsid w:val="00BC350F"/>
    <w:rsid w:val="00BC6495"/>
    <w:rsid w:val="00BD2E83"/>
    <w:rsid w:val="00BD33D7"/>
    <w:rsid w:val="00BD453B"/>
    <w:rsid w:val="00BE1DAD"/>
    <w:rsid w:val="00BE558B"/>
    <w:rsid w:val="00BF3D24"/>
    <w:rsid w:val="00BF5639"/>
    <w:rsid w:val="00C0036B"/>
    <w:rsid w:val="00C02E22"/>
    <w:rsid w:val="00C065AC"/>
    <w:rsid w:val="00C06DDC"/>
    <w:rsid w:val="00C17E13"/>
    <w:rsid w:val="00C20E55"/>
    <w:rsid w:val="00C21ABF"/>
    <w:rsid w:val="00C231B2"/>
    <w:rsid w:val="00C23E24"/>
    <w:rsid w:val="00C23F18"/>
    <w:rsid w:val="00C3127A"/>
    <w:rsid w:val="00C360D1"/>
    <w:rsid w:val="00C36710"/>
    <w:rsid w:val="00C43F6E"/>
    <w:rsid w:val="00C5068B"/>
    <w:rsid w:val="00C52E7D"/>
    <w:rsid w:val="00C54332"/>
    <w:rsid w:val="00C54E6E"/>
    <w:rsid w:val="00C552CC"/>
    <w:rsid w:val="00C62DBE"/>
    <w:rsid w:val="00C641C0"/>
    <w:rsid w:val="00C66326"/>
    <w:rsid w:val="00C667D2"/>
    <w:rsid w:val="00C70F4D"/>
    <w:rsid w:val="00C8058E"/>
    <w:rsid w:val="00C8261E"/>
    <w:rsid w:val="00C9017B"/>
    <w:rsid w:val="00C946EC"/>
    <w:rsid w:val="00C95A56"/>
    <w:rsid w:val="00C97576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E11C7"/>
    <w:rsid w:val="00CE15AD"/>
    <w:rsid w:val="00CE6AEA"/>
    <w:rsid w:val="00CF0139"/>
    <w:rsid w:val="00CF3026"/>
    <w:rsid w:val="00CF4C3A"/>
    <w:rsid w:val="00D0409A"/>
    <w:rsid w:val="00D10A79"/>
    <w:rsid w:val="00D12744"/>
    <w:rsid w:val="00D27981"/>
    <w:rsid w:val="00D34712"/>
    <w:rsid w:val="00D37D7A"/>
    <w:rsid w:val="00D407CE"/>
    <w:rsid w:val="00D4191E"/>
    <w:rsid w:val="00D4307A"/>
    <w:rsid w:val="00D470EB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FBE"/>
    <w:rsid w:val="00D95B97"/>
    <w:rsid w:val="00D96689"/>
    <w:rsid w:val="00DA174F"/>
    <w:rsid w:val="00DA34E3"/>
    <w:rsid w:val="00DA5B91"/>
    <w:rsid w:val="00DB0C55"/>
    <w:rsid w:val="00DB282C"/>
    <w:rsid w:val="00DB46CE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F4AAD"/>
    <w:rsid w:val="00DF6CB7"/>
    <w:rsid w:val="00E11041"/>
    <w:rsid w:val="00E137B3"/>
    <w:rsid w:val="00E1713C"/>
    <w:rsid w:val="00E21239"/>
    <w:rsid w:val="00E249F4"/>
    <w:rsid w:val="00E267C9"/>
    <w:rsid w:val="00E33A5B"/>
    <w:rsid w:val="00E42D4F"/>
    <w:rsid w:val="00E454EF"/>
    <w:rsid w:val="00E46CC7"/>
    <w:rsid w:val="00E60BDB"/>
    <w:rsid w:val="00E6238C"/>
    <w:rsid w:val="00E623E3"/>
    <w:rsid w:val="00E625B3"/>
    <w:rsid w:val="00E66D32"/>
    <w:rsid w:val="00E66E64"/>
    <w:rsid w:val="00E7289B"/>
    <w:rsid w:val="00E75F12"/>
    <w:rsid w:val="00E7779B"/>
    <w:rsid w:val="00E81070"/>
    <w:rsid w:val="00E847C6"/>
    <w:rsid w:val="00E90906"/>
    <w:rsid w:val="00E93BB6"/>
    <w:rsid w:val="00E94F45"/>
    <w:rsid w:val="00E962FC"/>
    <w:rsid w:val="00EA0B62"/>
    <w:rsid w:val="00EA579A"/>
    <w:rsid w:val="00EA6D60"/>
    <w:rsid w:val="00EA7DCE"/>
    <w:rsid w:val="00EB4484"/>
    <w:rsid w:val="00EB4893"/>
    <w:rsid w:val="00EB4897"/>
    <w:rsid w:val="00EB687B"/>
    <w:rsid w:val="00EB6A41"/>
    <w:rsid w:val="00EC6258"/>
    <w:rsid w:val="00EC79CB"/>
    <w:rsid w:val="00ED06FC"/>
    <w:rsid w:val="00ED2DD0"/>
    <w:rsid w:val="00EE5C1D"/>
    <w:rsid w:val="00EE71B6"/>
    <w:rsid w:val="00EE7FCE"/>
    <w:rsid w:val="00EF156F"/>
    <w:rsid w:val="00EF5883"/>
    <w:rsid w:val="00EF5FC8"/>
    <w:rsid w:val="00F031F0"/>
    <w:rsid w:val="00F03476"/>
    <w:rsid w:val="00F036DE"/>
    <w:rsid w:val="00F06795"/>
    <w:rsid w:val="00F067E3"/>
    <w:rsid w:val="00F12000"/>
    <w:rsid w:val="00F17BDA"/>
    <w:rsid w:val="00F17FB5"/>
    <w:rsid w:val="00F257E1"/>
    <w:rsid w:val="00F25865"/>
    <w:rsid w:val="00F3442B"/>
    <w:rsid w:val="00F3565F"/>
    <w:rsid w:val="00F36FE0"/>
    <w:rsid w:val="00F37100"/>
    <w:rsid w:val="00F424A6"/>
    <w:rsid w:val="00F439C0"/>
    <w:rsid w:val="00F44042"/>
    <w:rsid w:val="00F466D9"/>
    <w:rsid w:val="00F53C0F"/>
    <w:rsid w:val="00F570E0"/>
    <w:rsid w:val="00F64907"/>
    <w:rsid w:val="00F711C3"/>
    <w:rsid w:val="00F7613B"/>
    <w:rsid w:val="00F81C65"/>
    <w:rsid w:val="00F8792D"/>
    <w:rsid w:val="00F944A6"/>
    <w:rsid w:val="00F95027"/>
    <w:rsid w:val="00F97732"/>
    <w:rsid w:val="00F977D2"/>
    <w:rsid w:val="00FA14FE"/>
    <w:rsid w:val="00FB4622"/>
    <w:rsid w:val="00FD5E50"/>
    <w:rsid w:val="00FD77D8"/>
    <w:rsid w:val="00FE1B11"/>
    <w:rsid w:val="00FE2EFA"/>
    <w:rsid w:val="00FE3D9B"/>
    <w:rsid w:val="00FE5117"/>
    <w:rsid w:val="00FE6FC9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6FCC-16B5-460D-8220-2AB5BE67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10952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2019-01-23T03:04:00Z</cp:lastPrinted>
  <dcterms:created xsi:type="dcterms:W3CDTF">2019-01-30T04:05:00Z</dcterms:created>
  <dcterms:modified xsi:type="dcterms:W3CDTF">2019-01-30T04:05:00Z</dcterms:modified>
</cp:coreProperties>
</file>